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F795" w14:textId="77777777" w:rsidR="00332634" w:rsidRPr="00E9564D" w:rsidRDefault="00364F0D" w:rsidP="00E9564D">
      <w:pPr>
        <w:pStyle w:val="Tittel"/>
        <w:rPr>
          <w:rFonts w:ascii="Times New Roman" w:eastAsia="Arial Unicode MS" w:hAnsi="Times New Roman" w:cs="Times New Roman"/>
          <w:sz w:val="40"/>
        </w:rPr>
      </w:pPr>
      <w:r w:rsidRPr="00E9564D">
        <w:rPr>
          <w:rFonts w:ascii="Times New Roman" w:eastAsia="Arial Unicode MS" w:hAnsi="Times New Roman" w:cs="Times New Roman"/>
          <w:sz w:val="40"/>
        </w:rPr>
        <w:t>PRAKSIS I BARNEHAGE -</w:t>
      </w:r>
      <w:r w:rsidR="00332634" w:rsidRPr="00E9564D">
        <w:rPr>
          <w:rFonts w:ascii="Times New Roman" w:eastAsia="Arial Unicode MS" w:hAnsi="Times New Roman" w:cs="Times New Roman"/>
          <w:sz w:val="40"/>
        </w:rPr>
        <w:t xml:space="preserve"> </w:t>
      </w:r>
      <w:r w:rsidR="00441434" w:rsidRPr="00E9564D">
        <w:rPr>
          <w:rFonts w:ascii="Times New Roman" w:eastAsia="Arial Unicode MS" w:hAnsi="Times New Roman" w:cs="Times New Roman"/>
          <w:sz w:val="40"/>
          <w:u w:val="single"/>
        </w:rPr>
        <w:t>LSU</w:t>
      </w:r>
      <w:r w:rsidR="00441434" w:rsidRPr="00E9564D">
        <w:rPr>
          <w:rFonts w:ascii="Times New Roman" w:eastAsia="Arial Unicode MS" w:hAnsi="Times New Roman" w:cs="Times New Roman"/>
          <w:sz w:val="40"/>
        </w:rPr>
        <w:t xml:space="preserve">/3.STUDIEÅR </w:t>
      </w:r>
      <w:r w:rsidR="00332634" w:rsidRPr="00E9564D">
        <w:rPr>
          <w:rFonts w:ascii="Times New Roman" w:eastAsia="Arial Unicode MS" w:hAnsi="Times New Roman" w:cs="Times New Roman"/>
          <w:sz w:val="40"/>
        </w:rPr>
        <w:t>VURDERINGSSKJEMA</w:t>
      </w:r>
      <w:r w:rsidR="004300BF" w:rsidRPr="00E9564D">
        <w:rPr>
          <w:rFonts w:ascii="Times New Roman" w:eastAsia="Arial Unicode MS" w:hAnsi="Times New Roman" w:cs="Times New Roman"/>
          <w:sz w:val="40"/>
        </w:rPr>
        <w:t xml:space="preserve"> </w:t>
      </w:r>
    </w:p>
    <w:p w14:paraId="1BCCC5FB" w14:textId="77777777" w:rsidR="00332634" w:rsidRPr="00E9564D" w:rsidRDefault="00332634" w:rsidP="00332634">
      <w:pPr>
        <w:pStyle w:val="Overskrift1"/>
        <w:keepLines w:val="0"/>
        <w:numPr>
          <w:ilvl w:val="0"/>
          <w:numId w:val="2"/>
        </w:numPr>
        <w:suppressAutoHyphens/>
        <w:spacing w:before="240" w:after="60" w:line="240" w:lineRule="auto"/>
        <w:rPr>
          <w:rFonts w:ascii="Times New Roman" w:eastAsia="Arial Unicode MS" w:hAnsi="Times New Roman" w:cs="Times New Roman"/>
        </w:rPr>
      </w:pPr>
      <w:r w:rsidRPr="00E9564D">
        <w:rPr>
          <w:rFonts w:ascii="Times New Roman" w:eastAsia="Arial Unicode MS" w:hAnsi="Times New Roman" w:cs="Times New Roman"/>
        </w:rPr>
        <w:t>Informasjon om skjema.</w:t>
      </w:r>
    </w:p>
    <w:p w14:paraId="07F167ED" w14:textId="0029FFED" w:rsidR="00987071" w:rsidRDefault="00D52613" w:rsidP="00586111">
      <w:pPr>
        <w:pStyle w:val="Listeavsnitt"/>
        <w:ind w:left="360"/>
        <w:rPr>
          <w:rFonts w:eastAsia="Arial Unicode MS"/>
          <w:sz w:val="20"/>
          <w:szCs w:val="20"/>
        </w:rPr>
      </w:pPr>
      <w:r w:rsidRPr="008642C8">
        <w:rPr>
          <w:rFonts w:eastAsia="Arial Unicode MS"/>
          <w:sz w:val="20"/>
          <w:szCs w:val="20"/>
        </w:rPr>
        <w:t xml:space="preserve">Skjemaet benyttes til underveisvurdering og sluttvurdering av praksis. Skjemaet skal fylles ut </w:t>
      </w:r>
      <w:r w:rsidRPr="008642C8">
        <w:rPr>
          <w:rFonts w:eastAsia="Arial Unicode MS"/>
          <w:b/>
          <w:sz w:val="20"/>
          <w:szCs w:val="20"/>
        </w:rPr>
        <w:t xml:space="preserve">elektronisk </w:t>
      </w:r>
      <w:r w:rsidRPr="008642C8">
        <w:rPr>
          <w:rFonts w:eastAsia="Arial Unicode MS"/>
          <w:sz w:val="20"/>
          <w:szCs w:val="20"/>
        </w:rPr>
        <w:t xml:space="preserve">av praksislærer i barnehagen. </w:t>
      </w:r>
      <w:r w:rsidR="00874A65" w:rsidRPr="008642C8">
        <w:rPr>
          <w:rFonts w:eastAsia="Arial Unicode MS"/>
          <w:sz w:val="20"/>
          <w:szCs w:val="20"/>
        </w:rPr>
        <w:t>Skjemaet skrives ut, signeres av s</w:t>
      </w:r>
      <w:r w:rsidRPr="008642C8">
        <w:rPr>
          <w:rFonts w:eastAsia="Arial Unicode MS"/>
          <w:sz w:val="20"/>
          <w:szCs w:val="20"/>
        </w:rPr>
        <w:t xml:space="preserve">tyrer/virksomhetsleder, praksislærer og student. </w:t>
      </w:r>
    </w:p>
    <w:p w14:paraId="664BE729" w14:textId="08EFF55A" w:rsidR="00C363ED" w:rsidRDefault="00C363ED" w:rsidP="00586111">
      <w:pPr>
        <w:pStyle w:val="Listeavsnitt"/>
        <w:ind w:left="360"/>
        <w:rPr>
          <w:rFonts w:eastAsia="Arial Unicode MS"/>
          <w:sz w:val="20"/>
          <w:szCs w:val="20"/>
        </w:rPr>
      </w:pPr>
    </w:p>
    <w:p w14:paraId="429C45AE" w14:textId="18F16CCD" w:rsidR="00C363ED" w:rsidRPr="004C168C" w:rsidRDefault="004C168C" w:rsidP="00E9564D">
      <w:pPr>
        <w:rPr>
          <w:rFonts w:eastAsiaTheme="minorHAnsi" w:cstheme="minorHAnsi"/>
          <w:b/>
        </w:rPr>
      </w:pPr>
      <w:r>
        <w:rPr>
          <w:rFonts w:cstheme="minorHAnsi"/>
          <w:b/>
        </w:rPr>
        <w:t xml:space="preserve">Studenten skal selv laste opp vurderingen sin i vårt eksamenssystem </w:t>
      </w:r>
      <w:proofErr w:type="spellStart"/>
      <w:r>
        <w:rPr>
          <w:rFonts w:cstheme="minorHAnsi"/>
          <w:b/>
        </w:rPr>
        <w:t>Wiseflow</w:t>
      </w:r>
      <w:proofErr w:type="spellEnd"/>
    </w:p>
    <w:p w14:paraId="70632A39" w14:textId="1145ECDB" w:rsidR="00D52613" w:rsidRPr="008642C8" w:rsidRDefault="00D52613" w:rsidP="00E9564D">
      <w:pPr>
        <w:rPr>
          <w:rFonts w:ascii="Times New Roman" w:hAnsi="Times New Roman" w:cs="Times New Roman"/>
          <w:b/>
          <w:sz w:val="20"/>
          <w:szCs w:val="20"/>
        </w:rPr>
      </w:pPr>
      <w:r w:rsidRPr="008642C8">
        <w:rPr>
          <w:rFonts w:ascii="Times New Roman" w:hAnsi="Times New Roman" w:cs="Times New Roman"/>
          <w:sz w:val="20"/>
          <w:szCs w:val="20"/>
        </w:rPr>
        <w:t xml:space="preserve">Dersom studenten har fravær </w:t>
      </w:r>
      <w:r w:rsidRPr="008642C8">
        <w:rPr>
          <w:rFonts w:ascii="Times New Roman" w:hAnsi="Times New Roman" w:cs="Times New Roman"/>
          <w:b/>
          <w:sz w:val="20"/>
          <w:szCs w:val="20"/>
          <w:u w:val="single"/>
        </w:rPr>
        <w:t>SKAL</w:t>
      </w:r>
      <w:r w:rsidRPr="008642C8">
        <w:rPr>
          <w:rFonts w:ascii="Times New Roman" w:hAnsi="Times New Roman" w:cs="Times New Roman"/>
          <w:sz w:val="20"/>
          <w:szCs w:val="20"/>
        </w:rPr>
        <w:t xml:space="preserve"> skjemaene </w:t>
      </w:r>
      <w:r w:rsidRPr="008642C8">
        <w:rPr>
          <w:rFonts w:ascii="Times New Roman" w:hAnsi="Times New Roman" w:cs="Times New Roman"/>
          <w:b/>
          <w:i/>
          <w:sz w:val="20"/>
          <w:szCs w:val="20"/>
        </w:rPr>
        <w:t>Forsinka</w:t>
      </w:r>
      <w:r w:rsidR="00874A65" w:rsidRPr="00864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42C8">
        <w:rPr>
          <w:rFonts w:ascii="Times New Roman" w:hAnsi="Times New Roman" w:cs="Times New Roman"/>
          <w:b/>
          <w:i/>
          <w:sz w:val="20"/>
          <w:szCs w:val="20"/>
        </w:rPr>
        <w:t>Vurdering/Egenmelding</w:t>
      </w:r>
      <w:r w:rsidRPr="008642C8">
        <w:rPr>
          <w:rFonts w:ascii="Times New Roman" w:hAnsi="Times New Roman" w:cs="Times New Roman"/>
          <w:sz w:val="20"/>
          <w:szCs w:val="20"/>
        </w:rPr>
        <w:t xml:space="preserve"> (evt. sykemelding) fylles ut og sendes </w:t>
      </w:r>
      <w:r w:rsidR="00DA56FE" w:rsidRPr="008642C8">
        <w:rPr>
          <w:rFonts w:ascii="Times New Roman" w:hAnsi="Times New Roman" w:cs="Times New Roman"/>
          <w:sz w:val="20"/>
          <w:szCs w:val="20"/>
        </w:rPr>
        <w:t>USN</w:t>
      </w:r>
      <w:r w:rsidR="00874A65" w:rsidRPr="008642C8">
        <w:rPr>
          <w:rFonts w:ascii="Times New Roman" w:hAnsi="Times New Roman" w:cs="Times New Roman"/>
          <w:sz w:val="20"/>
          <w:szCs w:val="20"/>
        </w:rPr>
        <w:t xml:space="preserve"> </w:t>
      </w:r>
      <w:r w:rsidRPr="008642C8">
        <w:rPr>
          <w:rFonts w:ascii="Times New Roman" w:hAnsi="Times New Roman" w:cs="Times New Roman"/>
          <w:sz w:val="20"/>
          <w:szCs w:val="20"/>
        </w:rPr>
        <w:t>ved praksisperiodens utløp. Ferdig utfylt vurderingsskjema sendes først når all praksis i semesteret er gjennomført.</w:t>
      </w:r>
    </w:p>
    <w:p w14:paraId="2757AEDD" w14:textId="77777777" w:rsidR="00332634" w:rsidRPr="008642C8" w:rsidRDefault="00874A65" w:rsidP="00874A65">
      <w:pPr>
        <w:rPr>
          <w:rFonts w:ascii="Times New Roman" w:eastAsia="Arial Unicode MS" w:hAnsi="Times New Roman" w:cs="Times New Roman"/>
          <w:sz w:val="20"/>
          <w:szCs w:val="20"/>
        </w:rPr>
      </w:pPr>
      <w:r w:rsidRPr="008642C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332634" w:rsidRPr="008642C8">
        <w:rPr>
          <w:rFonts w:ascii="Times New Roman" w:eastAsia="Arial Unicode MS" w:hAnsi="Times New Roman" w:cs="Times New Roman"/>
          <w:sz w:val="20"/>
          <w:szCs w:val="20"/>
        </w:rPr>
        <w:t xml:space="preserve">Eventuell fare for ikke bestått </w:t>
      </w:r>
      <w:r w:rsidRPr="008642C8">
        <w:rPr>
          <w:rFonts w:ascii="Times New Roman" w:eastAsia="Arial Unicode MS" w:hAnsi="Times New Roman" w:cs="Times New Roman"/>
          <w:sz w:val="20"/>
          <w:szCs w:val="20"/>
        </w:rPr>
        <w:t xml:space="preserve">praksis </w:t>
      </w:r>
      <w:r w:rsidR="00332634" w:rsidRPr="008642C8">
        <w:rPr>
          <w:rFonts w:ascii="Times New Roman" w:eastAsia="Arial Unicode MS" w:hAnsi="Times New Roman" w:cs="Times New Roman"/>
          <w:sz w:val="20"/>
          <w:szCs w:val="20"/>
        </w:rPr>
        <w:t xml:space="preserve">eller tvilsmelding </w:t>
      </w:r>
      <w:r w:rsidRPr="008642C8">
        <w:rPr>
          <w:rFonts w:ascii="Times New Roman" w:eastAsia="Arial Unicode MS" w:hAnsi="Times New Roman" w:cs="Times New Roman"/>
          <w:sz w:val="20"/>
          <w:szCs w:val="20"/>
        </w:rPr>
        <w:t>om skikkethet</w:t>
      </w:r>
      <w:r w:rsidR="00332634" w:rsidRPr="008642C8">
        <w:rPr>
          <w:rFonts w:ascii="Times New Roman" w:eastAsia="Arial Unicode MS" w:hAnsi="Times New Roman" w:cs="Times New Roman"/>
          <w:sz w:val="20"/>
          <w:szCs w:val="20"/>
        </w:rPr>
        <w:t xml:space="preserve"> sendes på eg</w:t>
      </w:r>
      <w:r w:rsidRPr="008642C8">
        <w:rPr>
          <w:rFonts w:ascii="Times New Roman" w:eastAsia="Arial Unicode MS" w:hAnsi="Times New Roman" w:cs="Times New Roman"/>
          <w:sz w:val="20"/>
          <w:szCs w:val="20"/>
        </w:rPr>
        <w:t>ne</w:t>
      </w:r>
      <w:r w:rsidR="00332634" w:rsidRPr="008642C8">
        <w:rPr>
          <w:rFonts w:ascii="Times New Roman" w:eastAsia="Arial Unicode MS" w:hAnsi="Times New Roman" w:cs="Times New Roman"/>
          <w:sz w:val="20"/>
          <w:szCs w:val="20"/>
        </w:rPr>
        <w:t xml:space="preserve"> skje</w:t>
      </w:r>
      <w:r w:rsidR="00AF5C08" w:rsidRPr="008642C8">
        <w:rPr>
          <w:rFonts w:ascii="Times New Roman" w:eastAsia="Arial Unicode MS" w:hAnsi="Times New Roman" w:cs="Times New Roman"/>
          <w:sz w:val="20"/>
          <w:szCs w:val="20"/>
        </w:rPr>
        <w:t>ma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</w:tblGrid>
      <w:tr w:rsidR="00874A65" w:rsidRPr="00E9564D" w14:paraId="350876A0" w14:textId="77777777" w:rsidTr="008642C8">
        <w:trPr>
          <w:trHeight w:hRule="exact" w:val="227"/>
        </w:trPr>
        <w:tc>
          <w:tcPr>
            <w:tcW w:w="236" w:type="dxa"/>
          </w:tcPr>
          <w:p w14:paraId="69DC2C53" w14:textId="77777777" w:rsidR="00874A65" w:rsidRPr="00E9564D" w:rsidRDefault="00874A65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E9D5667" w14:textId="77777777" w:rsidR="00874A65" w:rsidRPr="00E9564D" w:rsidRDefault="00874A65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20BB9D5C" w14:textId="77777777" w:rsidR="00332634" w:rsidRPr="00E9564D" w:rsidRDefault="00332634" w:rsidP="00332634">
      <w:pPr>
        <w:pStyle w:val="Overskrift1"/>
        <w:keepLines w:val="0"/>
        <w:numPr>
          <w:ilvl w:val="0"/>
          <w:numId w:val="2"/>
        </w:numPr>
        <w:suppressAutoHyphens/>
        <w:spacing w:before="240" w:after="60" w:line="240" w:lineRule="auto"/>
        <w:rPr>
          <w:rFonts w:ascii="Times New Roman" w:eastAsia="Arial Unicode MS" w:hAnsi="Times New Roman" w:cs="Times New Roman"/>
        </w:rPr>
      </w:pPr>
      <w:r w:rsidRPr="00E9564D">
        <w:rPr>
          <w:rFonts w:ascii="Times New Roman" w:eastAsia="Arial Unicode MS" w:hAnsi="Times New Roman" w:cs="Times New Roman"/>
        </w:rPr>
        <w:t>Personalia</w:t>
      </w:r>
    </w:p>
    <w:tbl>
      <w:tblPr>
        <w:tblStyle w:val="Tabellrutenett"/>
        <w:tblW w:w="8935" w:type="dxa"/>
        <w:tblInd w:w="10" w:type="dxa"/>
        <w:tblLook w:val="04A0" w:firstRow="1" w:lastRow="0" w:firstColumn="1" w:lastColumn="0" w:noHBand="0" w:noVBand="1"/>
      </w:tblPr>
      <w:tblGrid>
        <w:gridCol w:w="2698"/>
        <w:gridCol w:w="6237"/>
      </w:tblGrid>
      <w:tr w:rsidR="00E9564D" w:rsidRPr="00E9564D" w14:paraId="547B85AA" w14:textId="77777777" w:rsidTr="008642C8">
        <w:trPr>
          <w:trHeight w:val="405"/>
        </w:trPr>
        <w:tc>
          <w:tcPr>
            <w:tcW w:w="2698" w:type="dxa"/>
          </w:tcPr>
          <w:p w14:paraId="5890A5F7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Studentens fulle navn</w:t>
            </w:r>
          </w:p>
        </w:tc>
        <w:tc>
          <w:tcPr>
            <w:tcW w:w="6237" w:type="dxa"/>
          </w:tcPr>
          <w:p w14:paraId="403BE2E0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70C8AEE3" w14:textId="77777777" w:rsidTr="008642C8">
        <w:trPr>
          <w:trHeight w:val="405"/>
        </w:trPr>
        <w:tc>
          <w:tcPr>
            <w:tcW w:w="2698" w:type="dxa"/>
          </w:tcPr>
          <w:p w14:paraId="21C39FE1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Campus:</w:t>
            </w:r>
          </w:p>
        </w:tc>
        <w:tc>
          <w:tcPr>
            <w:tcW w:w="6237" w:type="dxa"/>
          </w:tcPr>
          <w:p w14:paraId="68D93B66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34321B6A" w14:textId="77777777" w:rsidTr="008642C8">
        <w:trPr>
          <w:trHeight w:val="392"/>
        </w:trPr>
        <w:tc>
          <w:tcPr>
            <w:tcW w:w="2698" w:type="dxa"/>
          </w:tcPr>
          <w:p w14:paraId="5DEA3DD0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  <w:bCs/>
              </w:rPr>
              <w:t>Klasse:</w:t>
            </w:r>
          </w:p>
        </w:tc>
        <w:tc>
          <w:tcPr>
            <w:tcW w:w="6237" w:type="dxa"/>
          </w:tcPr>
          <w:p w14:paraId="7E523E6F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04EBAAC2" w14:textId="77777777" w:rsidTr="008642C8">
        <w:trPr>
          <w:trHeight w:val="405"/>
        </w:trPr>
        <w:tc>
          <w:tcPr>
            <w:tcW w:w="2698" w:type="dxa"/>
          </w:tcPr>
          <w:p w14:paraId="01528B5A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Praksisbarnehage:</w:t>
            </w:r>
          </w:p>
        </w:tc>
        <w:tc>
          <w:tcPr>
            <w:tcW w:w="6237" w:type="dxa"/>
          </w:tcPr>
          <w:p w14:paraId="56B8A701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6CAF9BAB" w14:textId="77777777" w:rsidTr="008642C8">
        <w:trPr>
          <w:trHeight w:val="363"/>
        </w:trPr>
        <w:tc>
          <w:tcPr>
            <w:tcW w:w="2698" w:type="dxa"/>
          </w:tcPr>
          <w:p w14:paraId="600287CD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Praksislærers navn:</w:t>
            </w:r>
          </w:p>
        </w:tc>
        <w:tc>
          <w:tcPr>
            <w:tcW w:w="6237" w:type="dxa"/>
          </w:tcPr>
          <w:p w14:paraId="5C20AD92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669C3BD2" w14:textId="77777777" w:rsidTr="008642C8">
        <w:trPr>
          <w:trHeight w:val="299"/>
        </w:trPr>
        <w:tc>
          <w:tcPr>
            <w:tcW w:w="2698" w:type="dxa"/>
          </w:tcPr>
          <w:p w14:paraId="27F3E2F6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Antall praksisdager:</w:t>
            </w:r>
          </w:p>
        </w:tc>
        <w:tc>
          <w:tcPr>
            <w:tcW w:w="6237" w:type="dxa"/>
          </w:tcPr>
          <w:p w14:paraId="5256CA50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1EB40806" w14:textId="77777777" w:rsidTr="008642C8">
        <w:trPr>
          <w:trHeight w:val="390"/>
        </w:trPr>
        <w:tc>
          <w:tcPr>
            <w:tcW w:w="2698" w:type="dxa"/>
          </w:tcPr>
          <w:p w14:paraId="12AFE28D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Studentens fravær totalt:</w:t>
            </w:r>
          </w:p>
        </w:tc>
        <w:tc>
          <w:tcPr>
            <w:tcW w:w="6237" w:type="dxa"/>
          </w:tcPr>
          <w:p w14:paraId="0092E6FC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7BA483AD" w14:textId="77777777" w:rsidR="00EE3B94" w:rsidRPr="00E9564D" w:rsidRDefault="00EE3B94" w:rsidP="00EE3B94">
      <w:pPr>
        <w:rPr>
          <w:rFonts w:ascii="Times New Roman" w:hAnsi="Times New Roman" w:cs="Times New Roman"/>
        </w:rPr>
      </w:pPr>
    </w:p>
    <w:p w14:paraId="715C83B6" w14:textId="77777777" w:rsidR="00332634" w:rsidRPr="00E9564D" w:rsidRDefault="00332634" w:rsidP="00332634">
      <w:pPr>
        <w:pStyle w:val="Overskrift1"/>
        <w:keepLines w:val="0"/>
        <w:numPr>
          <w:ilvl w:val="0"/>
          <w:numId w:val="2"/>
        </w:numPr>
        <w:suppressAutoHyphens/>
        <w:spacing w:before="240" w:after="60" w:line="240" w:lineRule="auto"/>
        <w:rPr>
          <w:rFonts w:ascii="Times New Roman" w:eastAsia="Arial Unicode MS" w:hAnsi="Times New Roman" w:cs="Times New Roman"/>
        </w:rPr>
      </w:pPr>
      <w:r w:rsidRPr="00E9564D">
        <w:rPr>
          <w:rFonts w:ascii="Times New Roman" w:eastAsia="Arial Unicode MS" w:hAnsi="Times New Roman" w:cs="Times New Roman"/>
        </w:rPr>
        <w:t>Underskrifter</w:t>
      </w:r>
    </w:p>
    <w:tbl>
      <w:tblPr>
        <w:tblStyle w:val="Tabellrutenett"/>
        <w:tblW w:w="9102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8"/>
        <w:gridCol w:w="1217"/>
        <w:gridCol w:w="3641"/>
        <w:gridCol w:w="283"/>
        <w:gridCol w:w="3233"/>
      </w:tblGrid>
      <w:tr w:rsidR="00332634" w:rsidRPr="00E9564D" w14:paraId="1D720DA7" w14:textId="77777777" w:rsidTr="00B140D1">
        <w:trPr>
          <w:trHeight w:val="567"/>
        </w:trPr>
        <w:tc>
          <w:tcPr>
            <w:tcW w:w="5869" w:type="dxa"/>
            <w:gridSpan w:val="4"/>
            <w:vAlign w:val="center"/>
          </w:tcPr>
          <w:p w14:paraId="0535C918" w14:textId="77777777" w:rsidR="00332634" w:rsidRPr="00E9564D" w:rsidRDefault="00332634" w:rsidP="00792576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 xml:space="preserve">Studenten har bestått (sett kryss): </w:t>
            </w: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564D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E9564D">
              <w:rPr>
                <w:rFonts w:ascii="Times New Roman" w:eastAsia="Arial Unicode MS" w:hAnsi="Times New Roman" w:cs="Times New Roman"/>
                <w:b/>
              </w:rPr>
            </w: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7B704773" w14:textId="77777777" w:rsidR="00332634" w:rsidRPr="00E9564D" w:rsidRDefault="00332634" w:rsidP="00792576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564D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E9564D">
              <w:rPr>
                <w:rFonts w:ascii="Times New Roman" w:eastAsia="Arial Unicode MS" w:hAnsi="Times New Roman" w:cs="Times New Roman"/>
                <w:b/>
              </w:rPr>
            </w: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E9564D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r w:rsidR="00792576" w:rsidRPr="00E9564D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="00D52613" w:rsidRPr="00E9564D">
              <w:rPr>
                <w:rFonts w:ascii="Times New Roman" w:eastAsia="Arial Unicode MS" w:hAnsi="Times New Roman" w:cs="Times New Roman"/>
                <w:b/>
              </w:rPr>
              <w:t>IKKE bestått</w:t>
            </w:r>
            <w:r w:rsidR="00D52613" w:rsidRPr="00E9564D">
              <w:rPr>
                <w:rFonts w:ascii="Times New Roman" w:eastAsia="Arial Unicode MS" w:hAnsi="Times New Roman" w:cs="Times New Roman"/>
                <w:b/>
                <w:color w:val="FF0000"/>
              </w:rPr>
              <w:t>.</w:t>
            </w:r>
          </w:p>
        </w:tc>
      </w:tr>
      <w:tr w:rsidR="00332634" w:rsidRPr="00E9564D" w14:paraId="203F7482" w14:textId="77777777" w:rsidTr="00B140D1">
        <w:trPr>
          <w:trHeight w:val="567"/>
        </w:trPr>
        <w:tc>
          <w:tcPr>
            <w:tcW w:w="728" w:type="dxa"/>
            <w:vAlign w:val="center"/>
          </w:tcPr>
          <w:p w14:paraId="3B827159" w14:textId="77777777" w:rsidR="00332634" w:rsidRPr="00E9564D" w:rsidRDefault="00792576" w:rsidP="008642C8">
            <w:pPr>
              <w:pStyle w:val="HTMLBody"/>
              <w:rPr>
                <w:rFonts w:ascii="Times New Roman" w:eastAsia="Arial Unicode MS" w:hAnsi="Times New Roman" w:cs="Times New Roman"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Dato: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16432738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  <w:vAlign w:val="center"/>
          </w:tcPr>
          <w:p w14:paraId="2944588D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05DE75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33" w:type="dxa"/>
            <w:tcBorders>
              <w:top w:val="nil"/>
              <w:bottom w:val="single" w:sz="4" w:space="0" w:color="auto"/>
            </w:tcBorders>
            <w:vAlign w:val="center"/>
          </w:tcPr>
          <w:p w14:paraId="0234020E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32634" w:rsidRPr="00E9564D" w14:paraId="29D653D8" w14:textId="77777777" w:rsidTr="00B140D1">
        <w:trPr>
          <w:trHeight w:val="567"/>
        </w:trPr>
        <w:tc>
          <w:tcPr>
            <w:tcW w:w="5869" w:type="dxa"/>
            <w:gridSpan w:val="4"/>
            <w:tcBorders>
              <w:top w:val="nil"/>
            </w:tcBorders>
            <w:vAlign w:val="center"/>
          </w:tcPr>
          <w:p w14:paraId="3D655328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ab/>
            </w:r>
            <w:r w:rsidRPr="00E9564D">
              <w:rPr>
                <w:rFonts w:ascii="Times New Roman" w:eastAsia="Arial Unicode MS" w:hAnsi="Times New Roman" w:cs="Times New Roman"/>
                <w:b/>
              </w:rPr>
              <w:tab/>
              <w:t xml:space="preserve">       Styrer/Virksomhetsleders underskrift</w:t>
            </w:r>
          </w:p>
        </w:tc>
        <w:tc>
          <w:tcPr>
            <w:tcW w:w="3233" w:type="dxa"/>
            <w:vAlign w:val="center"/>
          </w:tcPr>
          <w:p w14:paraId="7333EB49" w14:textId="77777777" w:rsidR="00332634" w:rsidRPr="00E9564D" w:rsidRDefault="00332634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 xml:space="preserve">   Praksislærers underskrift</w:t>
            </w:r>
          </w:p>
        </w:tc>
      </w:tr>
      <w:tr w:rsidR="00332634" w:rsidRPr="00E9564D" w14:paraId="09126127" w14:textId="77777777" w:rsidTr="008642C8">
        <w:trPr>
          <w:trHeight w:val="567"/>
        </w:trPr>
        <w:tc>
          <w:tcPr>
            <w:tcW w:w="9102" w:type="dxa"/>
            <w:gridSpan w:val="5"/>
            <w:vAlign w:val="center"/>
          </w:tcPr>
          <w:p w14:paraId="1E5B56EB" w14:textId="77777777" w:rsidR="00332634" w:rsidRPr="00E9564D" w:rsidRDefault="00B140D1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  <w:r w:rsidRPr="00E9564D">
              <w:rPr>
                <w:rFonts w:ascii="Times New Roman" w:eastAsia="Arial Unicode MS" w:hAnsi="Times New Roman" w:cs="Times New Roman"/>
                <w:b/>
              </w:rPr>
              <w:t>Vurderingen er lest</w:t>
            </w:r>
            <w:r w:rsidR="00332634" w:rsidRPr="00E9564D">
              <w:rPr>
                <w:rFonts w:ascii="Times New Roman" w:eastAsia="Arial Unicode MS" w:hAnsi="Times New Roman" w:cs="Times New Roman"/>
                <w:b/>
              </w:rPr>
              <w:tab/>
            </w:r>
            <w:r w:rsidR="00332634" w:rsidRPr="00E9564D">
              <w:rPr>
                <w:rFonts w:ascii="Times New Roman" w:eastAsia="Arial Unicode MS" w:hAnsi="Times New Roman" w:cs="Times New Roman"/>
                <w:b/>
              </w:rPr>
              <w:tab/>
            </w:r>
            <w:r w:rsidR="00332634" w:rsidRPr="00E9564D">
              <w:rPr>
                <w:rFonts w:ascii="Times New Roman" w:eastAsia="Arial Unicode MS" w:hAnsi="Times New Roman" w:cs="Times New Roman"/>
                <w:b/>
              </w:rPr>
              <w:tab/>
            </w:r>
            <w:r w:rsidR="00332634" w:rsidRPr="00E9564D">
              <w:rPr>
                <w:rFonts w:ascii="Times New Roman" w:eastAsia="Arial Unicode MS" w:hAnsi="Times New Roman" w:cs="Times New Roman"/>
                <w:b/>
              </w:rPr>
              <w:tab/>
              <w:t>Studentens underskrift</w:t>
            </w:r>
          </w:p>
          <w:p w14:paraId="312239DB" w14:textId="77777777" w:rsidR="00B140D1" w:rsidRPr="00E9564D" w:rsidRDefault="00B140D1" w:rsidP="008642C8">
            <w:pPr>
              <w:pStyle w:val="HTMLBody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2125B96F" w14:textId="77777777" w:rsidR="00332634" w:rsidRPr="00E9564D" w:rsidRDefault="00332634" w:rsidP="00332634">
      <w:pPr>
        <w:pStyle w:val="Overskrift1"/>
        <w:keepLines w:val="0"/>
        <w:numPr>
          <w:ilvl w:val="0"/>
          <w:numId w:val="2"/>
        </w:numPr>
        <w:suppressAutoHyphens/>
        <w:spacing w:before="240" w:after="60" w:line="240" w:lineRule="auto"/>
        <w:rPr>
          <w:rFonts w:ascii="Times New Roman" w:eastAsia="Arial Unicode MS" w:hAnsi="Times New Roman" w:cs="Times New Roman"/>
        </w:rPr>
      </w:pPr>
      <w:r w:rsidRPr="00E9564D">
        <w:rPr>
          <w:rFonts w:ascii="Times New Roman" w:eastAsia="Arial Unicode MS" w:hAnsi="Times New Roman" w:cs="Times New Roman"/>
        </w:rPr>
        <w:t xml:space="preserve">Vurdering (beskriv studenten i forhold til vurderingskriteriene i </w:t>
      </w:r>
      <w:r w:rsidR="00792576" w:rsidRPr="00E9564D">
        <w:rPr>
          <w:rFonts w:ascii="Times New Roman" w:eastAsia="Arial Unicode MS" w:hAnsi="Times New Roman" w:cs="Times New Roman"/>
        </w:rPr>
        <w:t>Plan for praksis</w:t>
      </w:r>
      <w:r w:rsidRPr="00E9564D">
        <w:rPr>
          <w:rFonts w:ascii="Times New Roman" w:eastAsia="Arial Unicode MS" w:hAnsi="Times New Roman" w:cs="Times New Roman"/>
        </w:rPr>
        <w:t>)</w:t>
      </w:r>
    </w:p>
    <w:tbl>
      <w:tblPr>
        <w:tblStyle w:val="Tabellrutenett"/>
        <w:tblW w:w="9214" w:type="dxa"/>
        <w:tblInd w:w="108" w:type="dxa"/>
        <w:tblLook w:val="01E0" w:firstRow="1" w:lastRow="1" w:firstColumn="1" w:lastColumn="1" w:noHBand="0" w:noVBand="0"/>
      </w:tblPr>
      <w:tblGrid>
        <w:gridCol w:w="3573"/>
        <w:gridCol w:w="5641"/>
      </w:tblGrid>
      <w:tr w:rsidR="00E9564D" w:rsidRPr="00E9564D" w14:paraId="28BED3C1" w14:textId="77777777" w:rsidTr="00E9564D">
        <w:trPr>
          <w:trHeight w:val="85"/>
        </w:trPr>
        <w:tc>
          <w:tcPr>
            <w:tcW w:w="3573" w:type="dxa"/>
            <w:vAlign w:val="center"/>
          </w:tcPr>
          <w:p w14:paraId="3F47ADDE" w14:textId="77777777" w:rsidR="00E9564D" w:rsidRPr="008642C8" w:rsidRDefault="00E9564D" w:rsidP="00E9564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42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Sosial kompetanse </w:t>
            </w:r>
          </w:p>
        </w:tc>
        <w:tc>
          <w:tcPr>
            <w:tcW w:w="5641" w:type="dxa"/>
            <w:vMerge w:val="restart"/>
            <w:vAlign w:val="center"/>
          </w:tcPr>
          <w:p w14:paraId="3BE5EF9F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  <w:p w14:paraId="7F2675A8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Cs/>
              </w:rPr>
            </w:pPr>
          </w:p>
          <w:p w14:paraId="017CB881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</w:p>
        </w:tc>
      </w:tr>
      <w:tr w:rsidR="00E9564D" w:rsidRPr="00E9564D" w14:paraId="54790EE3" w14:textId="77777777" w:rsidTr="00E9564D">
        <w:trPr>
          <w:trHeight w:val="945"/>
        </w:trPr>
        <w:tc>
          <w:tcPr>
            <w:tcW w:w="3573" w:type="dxa"/>
            <w:vAlign w:val="center"/>
          </w:tcPr>
          <w:p w14:paraId="3BCE5101" w14:textId="77777777" w:rsidR="00E9564D" w:rsidRPr="008642C8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  <w:r w:rsidRPr="008642C8">
              <w:rPr>
                <w:rFonts w:ascii="Times New Roman" w:hAnsi="Times New Roman" w:cs="Times New Roman"/>
                <w:iCs/>
              </w:rPr>
              <w:lastRenderedPageBreak/>
              <w:t xml:space="preserve">Leder faglige drøftinger på møter og i det daglige arbeidet. </w:t>
            </w:r>
          </w:p>
          <w:p w14:paraId="75067A0D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2C8">
              <w:rPr>
                <w:rFonts w:ascii="Times New Roman" w:hAnsi="Times New Roman" w:cs="Times New Roman"/>
                <w:iCs/>
              </w:rPr>
              <w:t xml:space="preserve">Samarbeider med hjemmet og </w:t>
            </w:r>
            <w:r w:rsidR="008A4D34">
              <w:rPr>
                <w:rFonts w:ascii="Times New Roman" w:hAnsi="Times New Roman" w:cs="Times New Roman"/>
                <w:iCs/>
              </w:rPr>
              <w:t xml:space="preserve">(eventuelle) </w:t>
            </w:r>
            <w:r w:rsidRPr="008642C8">
              <w:rPr>
                <w:rFonts w:ascii="Times New Roman" w:hAnsi="Times New Roman" w:cs="Times New Roman"/>
                <w:iCs/>
              </w:rPr>
              <w:t>eksterne samarbeidspartnere.</w:t>
            </w:r>
            <w:r w:rsidRPr="00E956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vMerge/>
            <w:vAlign w:val="center"/>
          </w:tcPr>
          <w:p w14:paraId="14852F6C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21427580" w14:textId="77777777" w:rsidTr="00E9564D">
        <w:trPr>
          <w:trHeight w:val="310"/>
        </w:trPr>
        <w:tc>
          <w:tcPr>
            <w:tcW w:w="3573" w:type="dxa"/>
            <w:vAlign w:val="center"/>
          </w:tcPr>
          <w:p w14:paraId="433CED56" w14:textId="77777777" w:rsidR="00E9564D" w:rsidRPr="008642C8" w:rsidRDefault="008642C8" w:rsidP="00E9564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Faglig- </w:t>
            </w:r>
            <w:r w:rsidR="00E9564D" w:rsidRPr="008642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og didaktisk kompetanse </w:t>
            </w:r>
          </w:p>
        </w:tc>
        <w:tc>
          <w:tcPr>
            <w:tcW w:w="5641" w:type="dxa"/>
            <w:vMerge w:val="restart"/>
            <w:vAlign w:val="center"/>
          </w:tcPr>
          <w:p w14:paraId="1369D20A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  <w:p w14:paraId="5DAB7C48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Cs/>
              </w:rPr>
            </w:pPr>
          </w:p>
          <w:p w14:paraId="16CBCE45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Cs/>
              </w:rPr>
            </w:pPr>
          </w:p>
          <w:p w14:paraId="23B4E710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Cs/>
              </w:rPr>
            </w:pPr>
          </w:p>
          <w:p w14:paraId="6E111AEA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Cs/>
              </w:rPr>
            </w:pPr>
          </w:p>
        </w:tc>
      </w:tr>
      <w:tr w:rsidR="00E9564D" w:rsidRPr="00E9564D" w14:paraId="44F0A68C" w14:textId="77777777" w:rsidTr="00E9564D">
        <w:trPr>
          <w:trHeight w:val="945"/>
        </w:trPr>
        <w:tc>
          <w:tcPr>
            <w:tcW w:w="3573" w:type="dxa"/>
            <w:vAlign w:val="center"/>
          </w:tcPr>
          <w:p w14:paraId="0DA277F6" w14:textId="77777777" w:rsidR="00E9564D" w:rsidRPr="008642C8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  <w:r w:rsidRPr="008642C8">
              <w:rPr>
                <w:rFonts w:ascii="Times New Roman" w:hAnsi="Times New Roman" w:cs="Times New Roman"/>
                <w:iCs/>
              </w:rPr>
              <w:t>Planlegger, begrunner, gjennomfører, dokumenterer og evaluerer et pedagogisk utviklingsarbeid selv</w:t>
            </w:r>
            <w:r w:rsidR="008A4D34">
              <w:rPr>
                <w:rFonts w:ascii="Times New Roman" w:hAnsi="Times New Roman" w:cs="Times New Roman"/>
                <w:iCs/>
              </w:rPr>
              <w:t>stendig og i samarbeid med praksislærer og andre</w:t>
            </w:r>
            <w:r w:rsidRPr="008642C8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5641" w:type="dxa"/>
            <w:vMerge/>
            <w:vAlign w:val="center"/>
          </w:tcPr>
          <w:p w14:paraId="2CE0BE48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34F29462" w14:textId="77777777" w:rsidTr="00E9564D">
        <w:trPr>
          <w:trHeight w:val="252"/>
        </w:trPr>
        <w:tc>
          <w:tcPr>
            <w:tcW w:w="3573" w:type="dxa"/>
            <w:vAlign w:val="center"/>
          </w:tcPr>
          <w:p w14:paraId="5F323342" w14:textId="77777777" w:rsidR="00E9564D" w:rsidRPr="008642C8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42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Endrings- og utviklingskompetanse </w:t>
            </w:r>
          </w:p>
        </w:tc>
        <w:tc>
          <w:tcPr>
            <w:tcW w:w="5641" w:type="dxa"/>
            <w:vMerge w:val="restart"/>
            <w:vAlign w:val="center"/>
          </w:tcPr>
          <w:p w14:paraId="23E5421F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  <w:p w14:paraId="2D265C41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  <w:p w14:paraId="33ADFDE9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</w:tc>
      </w:tr>
      <w:tr w:rsidR="00E9564D" w:rsidRPr="00E9564D" w14:paraId="5F470051" w14:textId="77777777" w:rsidTr="00E9564D">
        <w:trPr>
          <w:trHeight w:val="1825"/>
        </w:trPr>
        <w:tc>
          <w:tcPr>
            <w:tcW w:w="3573" w:type="dxa"/>
            <w:vAlign w:val="center"/>
          </w:tcPr>
          <w:p w14:paraId="59334B0B" w14:textId="77777777" w:rsidR="00E9564D" w:rsidRPr="008642C8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  <w:r w:rsidRPr="008642C8">
              <w:rPr>
                <w:rFonts w:ascii="Times New Roman" w:hAnsi="Times New Roman" w:cs="Times New Roman"/>
                <w:iCs/>
              </w:rPr>
              <w:t xml:space="preserve">Leder pedagogisk arbeid og tar beslutninger som </w:t>
            </w:r>
            <w:r w:rsidR="008A4D34">
              <w:rPr>
                <w:rFonts w:ascii="Times New Roman" w:hAnsi="Times New Roman" w:cs="Times New Roman"/>
                <w:iCs/>
              </w:rPr>
              <w:t>kan føre</w:t>
            </w:r>
            <w:r w:rsidRPr="008642C8">
              <w:rPr>
                <w:rFonts w:ascii="Times New Roman" w:hAnsi="Times New Roman" w:cs="Times New Roman"/>
                <w:iCs/>
              </w:rPr>
              <w:t xml:space="preserve"> til utvikling av barnehagens praksis. </w:t>
            </w:r>
          </w:p>
          <w:p w14:paraId="1FD2BDDD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  <w:r w:rsidRPr="008642C8">
              <w:rPr>
                <w:rFonts w:ascii="Times New Roman" w:hAnsi="Times New Roman" w:cs="Times New Roman"/>
                <w:iCs/>
              </w:rPr>
              <w:t>Viser god innsikt i og forståelse for egen utvikling som leder.</w:t>
            </w:r>
          </w:p>
        </w:tc>
        <w:tc>
          <w:tcPr>
            <w:tcW w:w="5641" w:type="dxa"/>
            <w:vMerge/>
            <w:vAlign w:val="center"/>
          </w:tcPr>
          <w:p w14:paraId="72CA8B18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564D" w:rsidRPr="00E9564D" w14:paraId="00E010DD" w14:textId="77777777" w:rsidTr="00E9564D">
        <w:trPr>
          <w:trHeight w:val="299"/>
        </w:trPr>
        <w:tc>
          <w:tcPr>
            <w:tcW w:w="3573" w:type="dxa"/>
            <w:vAlign w:val="center"/>
          </w:tcPr>
          <w:p w14:paraId="41E41325" w14:textId="77777777" w:rsidR="00E9564D" w:rsidRPr="008642C8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42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Yrkesetisk kompetanse </w:t>
            </w:r>
          </w:p>
        </w:tc>
        <w:tc>
          <w:tcPr>
            <w:tcW w:w="5641" w:type="dxa"/>
            <w:vMerge w:val="restart"/>
            <w:vAlign w:val="center"/>
          </w:tcPr>
          <w:p w14:paraId="65BF459C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  <w:p w14:paraId="75DE6356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eastAsia="Arial Unicode MS" w:hAnsi="Times New Roman" w:cs="Times New Roman"/>
              </w:rPr>
            </w:pPr>
          </w:p>
          <w:p w14:paraId="6F95C922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eastAsia="Arial Unicode MS" w:hAnsi="Times New Roman" w:cs="Times New Roman"/>
              </w:rPr>
            </w:pPr>
          </w:p>
          <w:p w14:paraId="605216F5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="Times New Roman" w:eastAsia="Arial Unicode MS" w:hAnsi="Times New Roman" w:cs="Times New Roman"/>
              </w:rPr>
            </w:pPr>
          </w:p>
          <w:p w14:paraId="4847ADB7" w14:textId="77777777" w:rsidR="00E9564D" w:rsidRPr="00E9564D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</w:tc>
      </w:tr>
      <w:tr w:rsidR="00E9564D" w:rsidRPr="00E9564D" w14:paraId="499EBC9D" w14:textId="77777777" w:rsidTr="00E9564D">
        <w:trPr>
          <w:trHeight w:val="945"/>
        </w:trPr>
        <w:tc>
          <w:tcPr>
            <w:tcW w:w="3573" w:type="dxa"/>
            <w:vAlign w:val="center"/>
          </w:tcPr>
          <w:p w14:paraId="2EF3976C" w14:textId="77777777" w:rsidR="00E9564D" w:rsidRPr="008642C8" w:rsidRDefault="00E9564D" w:rsidP="00E9564D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  <w:r w:rsidRPr="008642C8">
              <w:rPr>
                <w:rFonts w:ascii="Times New Roman" w:hAnsi="Times New Roman" w:cs="Times New Roman"/>
                <w:iCs/>
              </w:rPr>
              <w:t>Gjør profesj</w:t>
            </w:r>
            <w:r w:rsidR="008A4D34">
              <w:rPr>
                <w:rFonts w:ascii="Times New Roman" w:hAnsi="Times New Roman" w:cs="Times New Roman"/>
                <w:iCs/>
              </w:rPr>
              <w:t>onsetiske vurderinger, og viser</w:t>
            </w:r>
            <w:r w:rsidRPr="008642C8">
              <w:rPr>
                <w:rFonts w:ascii="Times New Roman" w:hAnsi="Times New Roman" w:cs="Times New Roman"/>
                <w:iCs/>
              </w:rPr>
              <w:t xml:space="preserve"> kompetanse i å identifisere, drøfte og håndtere etiske dilemmaer.</w:t>
            </w:r>
          </w:p>
          <w:p w14:paraId="5204D95C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14:paraId="1F137C92" w14:textId="77777777" w:rsidR="00E9564D" w:rsidRPr="00E9564D" w:rsidRDefault="00E9564D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441434" w:rsidRPr="00E9564D" w14:paraId="1F832584" w14:textId="77777777" w:rsidTr="008642C8">
        <w:trPr>
          <w:trHeight w:val="454"/>
        </w:trPr>
        <w:tc>
          <w:tcPr>
            <w:tcW w:w="9214" w:type="dxa"/>
            <w:gridSpan w:val="2"/>
            <w:vAlign w:val="center"/>
          </w:tcPr>
          <w:p w14:paraId="69B6A920" w14:textId="77777777" w:rsidR="00441434" w:rsidRPr="008642C8" w:rsidRDefault="00CE7FC2" w:rsidP="00284F9F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42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Praksislærers generelle vurdering av studentens dokumentasjonsarbeid i praksisperioden</w:t>
            </w:r>
            <w:r w:rsidR="00284F9F" w:rsidRPr="008642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: </w:t>
            </w:r>
            <w:r w:rsidR="00284F9F" w:rsidRPr="008642C8">
              <w:rPr>
                <w:rFonts w:ascii="Times New Roman" w:eastAsia="Arial Unicode MS" w:hAnsi="Times New Roman" w:cs="Times New Roman"/>
              </w:rPr>
              <w:t>«Gjennom dokumentasjonspermen skal studenten vise god refleksjons- og</w:t>
            </w:r>
            <w:r w:rsidR="008A4D34">
              <w:rPr>
                <w:rFonts w:ascii="Times New Roman" w:eastAsia="Arial Unicode MS" w:hAnsi="Times New Roman" w:cs="Times New Roman"/>
              </w:rPr>
              <w:t xml:space="preserve"> vurderingsevne, samt evne til skriftliggjøring av</w:t>
            </w:r>
            <w:r w:rsidR="008642C8">
              <w:rPr>
                <w:rFonts w:ascii="Times New Roman" w:eastAsia="Arial Unicode MS" w:hAnsi="Times New Roman" w:cs="Times New Roman"/>
              </w:rPr>
              <w:t xml:space="preserve"> faglig kunnskap. </w:t>
            </w:r>
          </w:p>
        </w:tc>
      </w:tr>
      <w:tr w:rsidR="00441434" w:rsidRPr="00E9564D" w14:paraId="31754245" w14:textId="77777777" w:rsidTr="008642C8">
        <w:trPr>
          <w:trHeight w:val="454"/>
        </w:trPr>
        <w:tc>
          <w:tcPr>
            <w:tcW w:w="9214" w:type="dxa"/>
            <w:gridSpan w:val="2"/>
            <w:vAlign w:val="center"/>
          </w:tcPr>
          <w:p w14:paraId="0542FA38" w14:textId="77777777" w:rsidR="00441434" w:rsidRPr="00E9564D" w:rsidRDefault="00441434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  <w:p w14:paraId="7585F1D5" w14:textId="77777777" w:rsidR="00441434" w:rsidRPr="00E9564D" w:rsidRDefault="00441434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  <w:p w14:paraId="2E9B8120" w14:textId="77777777" w:rsidR="00792576" w:rsidRPr="00E9564D" w:rsidRDefault="00792576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  <w:p w14:paraId="1EB56F23" w14:textId="77777777" w:rsidR="009F6B2E" w:rsidRPr="00E9564D" w:rsidRDefault="009F6B2E" w:rsidP="008642C8">
            <w:pPr>
              <w:pStyle w:val="Punktliste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7A7C1F83" w14:textId="77777777" w:rsidR="00792576" w:rsidRPr="008642C8" w:rsidRDefault="00332634" w:rsidP="00792576">
      <w:pPr>
        <w:pStyle w:val="Overskrift1"/>
        <w:keepLines w:val="0"/>
        <w:numPr>
          <w:ilvl w:val="0"/>
          <w:numId w:val="2"/>
        </w:numPr>
        <w:suppressAutoHyphens/>
        <w:spacing w:before="240" w:after="60" w:line="240" w:lineRule="auto"/>
        <w:rPr>
          <w:rFonts w:ascii="Times New Roman" w:eastAsia="Arial Unicode MS" w:hAnsi="Times New Roman" w:cs="Times New Roman"/>
        </w:rPr>
      </w:pPr>
      <w:r w:rsidRPr="00E9564D">
        <w:rPr>
          <w:rFonts w:ascii="Times New Roman" w:eastAsia="Arial Unicode MS" w:hAnsi="Times New Roman" w:cs="Times New Roman"/>
        </w:rPr>
        <w:t>Videre utviklingsmål for studenten</w:t>
      </w:r>
      <w:r w:rsidR="008642C8">
        <w:rPr>
          <w:rFonts w:ascii="Times New Roman" w:eastAsia="Arial Unicode MS" w:hAnsi="Times New Roman" w:cs="Times New Roman"/>
        </w:rPr>
        <w:t xml:space="preserve"> </w:t>
      </w:r>
    </w:p>
    <w:tbl>
      <w:tblPr>
        <w:tblStyle w:val="Tabellrutenett"/>
        <w:tblW w:w="8357" w:type="dxa"/>
        <w:tblInd w:w="108" w:type="dxa"/>
        <w:tblLook w:val="01E0" w:firstRow="1" w:lastRow="1" w:firstColumn="1" w:lastColumn="1" w:noHBand="0" w:noVBand="0"/>
      </w:tblPr>
      <w:tblGrid>
        <w:gridCol w:w="8357"/>
      </w:tblGrid>
      <w:tr w:rsidR="00E9564D" w:rsidRPr="00E9564D" w14:paraId="3E48A5CD" w14:textId="77777777" w:rsidTr="00E9564D">
        <w:trPr>
          <w:trHeight w:val="611"/>
        </w:trPr>
        <w:tc>
          <w:tcPr>
            <w:tcW w:w="8357" w:type="dxa"/>
            <w:vAlign w:val="center"/>
          </w:tcPr>
          <w:p w14:paraId="06D1EB9D" w14:textId="77777777" w:rsidR="00E9564D" w:rsidRPr="008642C8" w:rsidRDefault="00E9564D" w:rsidP="00E9564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42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Beskriv disse i forhold til praksisperiodens vurderingskriterier (se tabell over) </w:t>
            </w:r>
          </w:p>
        </w:tc>
      </w:tr>
      <w:tr w:rsidR="00E9564D" w:rsidRPr="00E9564D" w14:paraId="52DB23F0" w14:textId="77777777" w:rsidTr="00E9564D">
        <w:trPr>
          <w:trHeight w:val="1284"/>
        </w:trPr>
        <w:tc>
          <w:tcPr>
            <w:tcW w:w="8357" w:type="dxa"/>
            <w:vAlign w:val="center"/>
          </w:tcPr>
          <w:p w14:paraId="040D730E" w14:textId="77777777" w:rsidR="00E9564D" w:rsidRDefault="00E9564D" w:rsidP="008642C8">
            <w:pPr>
              <w:rPr>
                <w:rFonts w:ascii="Times New Roman" w:hAnsi="Times New Roman" w:cs="Times New Roman"/>
                <w:iCs/>
              </w:rPr>
            </w:pPr>
          </w:p>
          <w:p w14:paraId="1303A1CD" w14:textId="77777777" w:rsidR="008642C8" w:rsidRDefault="008642C8" w:rsidP="008642C8">
            <w:pPr>
              <w:rPr>
                <w:rFonts w:ascii="Times New Roman" w:hAnsi="Times New Roman" w:cs="Times New Roman"/>
                <w:iCs/>
              </w:rPr>
            </w:pPr>
          </w:p>
          <w:p w14:paraId="0D62F46A" w14:textId="77777777" w:rsidR="008642C8" w:rsidRDefault="008642C8" w:rsidP="008642C8">
            <w:pPr>
              <w:rPr>
                <w:rFonts w:ascii="Times New Roman" w:hAnsi="Times New Roman" w:cs="Times New Roman"/>
                <w:iCs/>
              </w:rPr>
            </w:pPr>
          </w:p>
          <w:p w14:paraId="2847502A" w14:textId="77777777" w:rsidR="008642C8" w:rsidRPr="00E9564D" w:rsidRDefault="008642C8" w:rsidP="008642C8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3BFE8F5F" w14:textId="77777777" w:rsidR="00332634" w:rsidRPr="00E9564D" w:rsidRDefault="00332634" w:rsidP="00332634">
      <w:pPr>
        <w:rPr>
          <w:rFonts w:ascii="Times New Roman" w:hAnsi="Times New Roman" w:cs="Times New Roman"/>
        </w:rPr>
      </w:pPr>
    </w:p>
    <w:p w14:paraId="2FCEF98B" w14:textId="77777777" w:rsidR="00332634" w:rsidRPr="00E9564D" w:rsidRDefault="00332634" w:rsidP="00332634">
      <w:pPr>
        <w:rPr>
          <w:rFonts w:ascii="Times New Roman" w:hAnsi="Times New Roman" w:cs="Times New Roman"/>
        </w:rPr>
      </w:pPr>
    </w:p>
    <w:sectPr w:rsidR="00332634" w:rsidRPr="00E956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9011" w14:textId="77777777" w:rsidR="002D28E3" w:rsidRDefault="002D28E3" w:rsidP="0032245A">
      <w:pPr>
        <w:spacing w:after="0" w:line="240" w:lineRule="auto"/>
      </w:pPr>
      <w:r>
        <w:separator/>
      </w:r>
    </w:p>
  </w:endnote>
  <w:endnote w:type="continuationSeparator" w:id="0">
    <w:p w14:paraId="62E33103" w14:textId="77777777" w:rsidR="002D28E3" w:rsidRDefault="002D28E3" w:rsidP="0032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0EA8" w14:textId="77777777" w:rsidR="002D28E3" w:rsidRDefault="002D28E3" w:rsidP="0032245A">
      <w:pPr>
        <w:spacing w:after="0" w:line="240" w:lineRule="auto"/>
      </w:pPr>
      <w:r>
        <w:separator/>
      </w:r>
    </w:p>
  </w:footnote>
  <w:footnote w:type="continuationSeparator" w:id="0">
    <w:p w14:paraId="39CE9F93" w14:textId="77777777" w:rsidR="002D28E3" w:rsidRDefault="002D28E3" w:rsidP="0032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CD4F" w14:textId="77777777" w:rsidR="008642C8" w:rsidRDefault="008642C8">
    <w:pPr>
      <w:pStyle w:val="Topptekst"/>
    </w:pPr>
    <w:r>
      <w:rPr>
        <w:noProof/>
      </w:rPr>
      <w:drawing>
        <wp:inline distT="0" distB="0" distL="0" distR="0" wp14:anchorId="7095236C" wp14:editId="247CDB46">
          <wp:extent cx="1562100" cy="361950"/>
          <wp:effectExtent l="0" t="0" r="0" b="0"/>
          <wp:docPr id="1" name="Bilde 1" descr="USN_logo_rgb_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USN_logo_rgb_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C3275" w14:textId="77777777" w:rsidR="008642C8" w:rsidRDefault="008642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36874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434A82"/>
    <w:multiLevelType w:val="hybridMultilevel"/>
    <w:tmpl w:val="7FF4381E"/>
    <w:lvl w:ilvl="0" w:tplc="54629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25CE"/>
    <w:multiLevelType w:val="hybridMultilevel"/>
    <w:tmpl w:val="38206FA8"/>
    <w:lvl w:ilvl="0" w:tplc="07CC5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8B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4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4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C84778"/>
    <w:multiLevelType w:val="hybridMultilevel"/>
    <w:tmpl w:val="B73E38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407381">
    <w:abstractNumId w:val="0"/>
  </w:num>
  <w:num w:numId="2" w16cid:durableId="116028292">
    <w:abstractNumId w:val="3"/>
  </w:num>
  <w:num w:numId="3" w16cid:durableId="192350777">
    <w:abstractNumId w:val="1"/>
  </w:num>
  <w:num w:numId="4" w16cid:durableId="332417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0"/>
    <w:rsid w:val="00035A92"/>
    <w:rsid w:val="000A10CA"/>
    <w:rsid w:val="00111BC2"/>
    <w:rsid w:val="001629E8"/>
    <w:rsid w:val="00171427"/>
    <w:rsid w:val="00177ACF"/>
    <w:rsid w:val="0020716E"/>
    <w:rsid w:val="0024043F"/>
    <w:rsid w:val="00266F08"/>
    <w:rsid w:val="00284F9F"/>
    <w:rsid w:val="002906A0"/>
    <w:rsid w:val="002D0F75"/>
    <w:rsid w:val="002D28E3"/>
    <w:rsid w:val="002D44A8"/>
    <w:rsid w:val="0032245A"/>
    <w:rsid w:val="00332634"/>
    <w:rsid w:val="00364F0D"/>
    <w:rsid w:val="003E508C"/>
    <w:rsid w:val="0042513B"/>
    <w:rsid w:val="004300BF"/>
    <w:rsid w:val="00441434"/>
    <w:rsid w:val="004B2065"/>
    <w:rsid w:val="004C168C"/>
    <w:rsid w:val="005603B2"/>
    <w:rsid w:val="00586111"/>
    <w:rsid w:val="00686326"/>
    <w:rsid w:val="00753342"/>
    <w:rsid w:val="00792576"/>
    <w:rsid w:val="008642C8"/>
    <w:rsid w:val="00874A65"/>
    <w:rsid w:val="008A4D34"/>
    <w:rsid w:val="009769D4"/>
    <w:rsid w:val="00987071"/>
    <w:rsid w:val="0098707F"/>
    <w:rsid w:val="009F6B2E"/>
    <w:rsid w:val="00A07662"/>
    <w:rsid w:val="00A41369"/>
    <w:rsid w:val="00A93CE9"/>
    <w:rsid w:val="00AF5C08"/>
    <w:rsid w:val="00B140D1"/>
    <w:rsid w:val="00B36EB1"/>
    <w:rsid w:val="00B57FC2"/>
    <w:rsid w:val="00C363ED"/>
    <w:rsid w:val="00CD4597"/>
    <w:rsid w:val="00CD4FFD"/>
    <w:rsid w:val="00CE7FC2"/>
    <w:rsid w:val="00D015AA"/>
    <w:rsid w:val="00D52613"/>
    <w:rsid w:val="00D66897"/>
    <w:rsid w:val="00D80AFA"/>
    <w:rsid w:val="00DA0EB4"/>
    <w:rsid w:val="00DA56FE"/>
    <w:rsid w:val="00DE120F"/>
    <w:rsid w:val="00E0723B"/>
    <w:rsid w:val="00E9564D"/>
    <w:rsid w:val="00EB026B"/>
    <w:rsid w:val="00EE3B94"/>
    <w:rsid w:val="00F93166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048D9"/>
  <w15:docId w15:val="{DF85E0E0-8F15-4783-87B3-03DEA82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A0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0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rsid w:val="002906A0"/>
    <w:rPr>
      <w:rFonts w:eastAsiaTheme="minorEastAsia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2906A0"/>
    <w:pPr>
      <w:autoSpaceDE w:val="0"/>
      <w:autoSpaceDN w:val="0"/>
      <w:adjustRightInd w:val="0"/>
    </w:pPr>
    <w:rPr>
      <w:rFonts w:ascii="Arial" w:eastAsiaTheme="minorEastAsia" w:hAnsi="Arial"/>
      <w:sz w:val="20"/>
      <w:szCs w:val="20"/>
      <w:lang w:eastAsia="nb-NO"/>
    </w:rPr>
  </w:style>
  <w:style w:type="paragraph" w:styleId="Punktliste">
    <w:name w:val="List Bullet"/>
    <w:basedOn w:val="Normal"/>
    <w:uiPriority w:val="99"/>
    <w:rsid w:val="002906A0"/>
    <w:pPr>
      <w:numPr>
        <w:numId w:val="1"/>
      </w:numPr>
    </w:pPr>
  </w:style>
  <w:style w:type="paragraph" w:styleId="Tittel">
    <w:name w:val="Title"/>
    <w:basedOn w:val="Normal"/>
    <w:next w:val="Normal"/>
    <w:link w:val="TittelTegn"/>
    <w:qFormat/>
    <w:rsid w:val="00290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90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rdtekst">
    <w:name w:val="Body Text"/>
    <w:basedOn w:val="Normal"/>
    <w:link w:val="BrdtekstTegn"/>
    <w:uiPriority w:val="99"/>
    <w:rsid w:val="00332634"/>
    <w:rPr>
      <w:rFonts w:ascii="Palatino" w:hAnsi="Palatino"/>
      <w:sz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332634"/>
    <w:rPr>
      <w:rFonts w:ascii="Palatino" w:eastAsiaTheme="minorEastAsia" w:hAnsi="Palatino"/>
      <w:sz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45A"/>
    <w:rPr>
      <w:rFonts w:ascii="Segoe UI" w:eastAsiaTheme="minorEastAsia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2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45A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45A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D5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45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45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4597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45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4597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45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0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8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8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58B8-D479-457A-B734-72398D6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Evensen Moen</dc:creator>
  <cp:lastModifiedBy>Line Knudsen</cp:lastModifiedBy>
  <cp:revision>5</cp:revision>
  <cp:lastPrinted>2016-08-29T05:08:00Z</cp:lastPrinted>
  <dcterms:created xsi:type="dcterms:W3CDTF">2020-09-04T08:54:00Z</dcterms:created>
  <dcterms:modified xsi:type="dcterms:W3CDTF">2022-08-01T16:20:00Z</dcterms:modified>
</cp:coreProperties>
</file>